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8" w:rsidRDefault="00E92048" w:rsidP="00E92048">
      <w:pPr>
        <w:rPr>
          <w:rFonts w:ascii="Microsoft JhengHei" w:eastAsia="Microsoft JhengHei" w:hAnsi="Microsoft JhengHei" w:cs="MingLiU"/>
          <w:b/>
          <w:lang w:val="en-US"/>
        </w:rPr>
      </w:pPr>
      <w:bookmarkStart w:id="0" w:name="_GoBack"/>
      <w:bookmarkEnd w:id="0"/>
      <w:r w:rsidRPr="002D7F36">
        <w:rPr>
          <w:rFonts w:ascii="Microsoft JhengHei" w:eastAsia="Microsoft JhengHei" w:hAnsi="Microsoft JhengHei" w:cs="MingLiU" w:hint="eastAsia"/>
          <w:b/>
          <w:lang w:val="en-US"/>
        </w:rPr>
        <w:t>本地導演簡歷 Biographies of Local Directors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66"/>
        <w:gridCol w:w="3629"/>
        <w:gridCol w:w="4252"/>
      </w:tblGrid>
      <w:tr w:rsidR="002D7F36" w:rsidRPr="002D7F36" w:rsidTr="00E92048">
        <w:tc>
          <w:tcPr>
            <w:tcW w:w="1866" w:type="dxa"/>
            <w:vMerge w:val="restart"/>
          </w:tcPr>
          <w:p w:rsidR="002D7F36" w:rsidRDefault="002D7F36">
            <w:r>
              <w:rPr>
                <w:noProof/>
              </w:rPr>
              <w:drawing>
                <wp:inline distT="0" distB="0" distL="0" distR="0" wp14:anchorId="101A4BAE" wp14:editId="5BD606F6">
                  <wp:extent cx="1028700" cy="10191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F36" w:rsidRPr="002D7F36" w:rsidRDefault="002D7F36">
            <w:pPr>
              <w:rPr>
                <w:rFonts w:ascii="Microsoft JhengHei" w:eastAsia="Microsoft JhengHei" w:hAnsi="Microsoft JhengHei" w:cs="MingLiU"/>
                <w:b/>
                <w:lang w:val="en-US"/>
              </w:rPr>
            </w:pPr>
            <w:r w:rsidRPr="002D7F36">
              <w:rPr>
                <w:rFonts w:ascii="Microsoft JhengHei" w:eastAsia="Microsoft JhengHei" w:hAnsi="Microsoft JhengHei" w:cs="MingLiU" w:hint="eastAsia"/>
                <w:b/>
                <w:lang w:val="en-US"/>
              </w:rPr>
              <w:t>李駿碩</w:t>
            </w:r>
          </w:p>
          <w:p w:rsidR="002D7F36" w:rsidRPr="002D7F36" w:rsidRDefault="002D7F36">
            <w:r w:rsidRPr="002D7F36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bdr w:val="nil"/>
                <w:lang w:val="en-US" w:eastAsia="en-US"/>
              </w:rPr>
              <w:t>Jun LI</w:t>
            </w:r>
          </w:p>
        </w:tc>
        <w:tc>
          <w:tcPr>
            <w:tcW w:w="3629" w:type="dxa"/>
          </w:tcPr>
          <w:p w:rsidR="002D7F36" w:rsidRPr="002D7F36" w:rsidRDefault="002D7F36" w:rsidP="00B84E2D">
            <w:pPr>
              <w:autoSpaceDE w:val="0"/>
              <w:autoSpaceDN w:val="0"/>
              <w:adjustRightInd w:val="0"/>
              <w:rPr>
                <w:rFonts w:ascii="Microsoft JhengHei" w:eastAsia="Microsoft JhengHei" w:hAnsi="Microsoft JhengHei" w:cs="MingLiU"/>
                <w:lang w:val="en-US"/>
              </w:rPr>
            </w:pP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記者、舞台劇編劇、演員、文字工作者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(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政評、性別議題、影評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)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。去年</w:t>
            </w:r>
            <w:r>
              <w:rPr>
                <w:rFonts w:ascii="Microsoft JhengHei" w:eastAsia="Microsoft JhengHei" w:hAnsi="Microsoft JhengHei" w:cs="MingLiU" w:hint="eastAsia"/>
                <w:lang w:val="en-US"/>
              </w:rPr>
              <w:t xml:space="preserve"> 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 xml:space="preserve">(2017) 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執導的《瀏陽河》，獲第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 xml:space="preserve">11 </w:t>
            </w:r>
            <w:proofErr w:type="gramStart"/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屆鮮浪潮</w:t>
            </w:r>
            <w:proofErr w:type="gramEnd"/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國際短片節「鮮浪潮大奬」及「最佳導演」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(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公開組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)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，同時入圍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 xml:space="preserve">2017 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高雄電影節及波蘭五味電影節。剛完成首部長篇劇情片《翠絲》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(</w:t>
            </w:r>
            <w:proofErr w:type="gramStart"/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姜皓</w:t>
            </w:r>
            <w:proofErr w:type="gramEnd"/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文、惠英紅主演</w:t>
            </w:r>
            <w:r w:rsidRPr="002D7F36">
              <w:rPr>
                <w:rFonts w:ascii="Microsoft JhengHei" w:eastAsia="Microsoft JhengHei" w:hAnsi="Microsoft JhengHei" w:cs="MingLiU"/>
                <w:lang w:val="en-US"/>
              </w:rPr>
              <w:t>)</w:t>
            </w:r>
            <w:r w:rsidRPr="002D7F36">
              <w:rPr>
                <w:rFonts w:ascii="Microsoft JhengHei" w:eastAsia="Microsoft JhengHei" w:hAnsi="Microsoft JhengHei" w:cs="MingLiU" w:hint="eastAsia"/>
                <w:lang w:val="en-US"/>
              </w:rPr>
              <w:t>。</w:t>
            </w:r>
          </w:p>
          <w:p w:rsidR="002D7F36" w:rsidRPr="002D7F36" w:rsidRDefault="002D7F36" w:rsidP="00B84E2D">
            <w:pPr>
              <w:rPr>
                <w:rFonts w:ascii="Microsoft JhengHei" w:eastAsia="Microsoft JhengHei" w:hAnsi="Microsoft JhengHei" w:cs="MingLiU"/>
                <w:lang w:val="en-US"/>
              </w:rPr>
            </w:pPr>
          </w:p>
        </w:tc>
        <w:tc>
          <w:tcPr>
            <w:tcW w:w="4252" w:type="dxa"/>
          </w:tcPr>
          <w:p w:rsidR="002D7F36" w:rsidRPr="002D7F36" w:rsidRDefault="002D7F36" w:rsidP="00B84E2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</w:pPr>
            <w:r>
              <w:rPr>
                <w:rFonts w:ascii="Calibri" w:hAnsi="Calibri" w:cs="Calibri" w:hint="eastAsia"/>
                <w:color w:val="000000"/>
                <w:sz w:val="24"/>
                <w:szCs w:val="24"/>
                <w:bdr w:val="nil"/>
                <w:lang w:val="en-US"/>
              </w:rPr>
              <w:t>R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>eporter, playwright, actor, essayist, film critic and an independent filmmaker. He won the Fresh Wave</w:t>
            </w:r>
            <w:r>
              <w:rPr>
                <w:rFonts w:asciiTheme="minorEastAsia" w:hAnsiTheme="minorEastAsia" w:cs="Calibri" w:hint="eastAsia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 xml:space="preserve">Award and Best Director (Open Division) at the 11th Fresh Wave International Short Film Festival with </w:t>
            </w:r>
            <w:r w:rsidRPr="002D7F3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bdr w:val="nil"/>
                <w:lang w:val="en-US" w:eastAsia="en-US"/>
              </w:rPr>
              <w:t>Liu Yang He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>.</w:t>
            </w:r>
            <w:r>
              <w:rPr>
                <w:rFonts w:asciiTheme="minorEastAsia" w:hAnsiTheme="minorEastAsia" w:cs="Calibri" w:hint="eastAsia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 xml:space="preserve">The short film was further shortlisted in Kaohsiung Film Festival 2017 in Taiwan and the 11th Five </w:t>
            </w:r>
            <w:proofErr w:type="spellStart"/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>Flavours</w:t>
            </w:r>
            <w:proofErr w:type="spellEnd"/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 xml:space="preserve"> Film</w:t>
            </w:r>
            <w:r>
              <w:rPr>
                <w:rFonts w:asciiTheme="minorEastAsia" w:hAnsiTheme="minorEastAsia" w:cs="Calibri" w:hint="eastAsia"/>
                <w:color w:val="000000"/>
                <w:sz w:val="24"/>
                <w:szCs w:val="24"/>
                <w:bdr w:val="nil"/>
                <w:lang w:val="en-US"/>
              </w:rPr>
              <w:t xml:space="preserve"> 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 xml:space="preserve">Festival in Poland. He has just completed key photography for his feature debut, </w:t>
            </w:r>
            <w:r w:rsidRPr="002D7F36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bdr w:val="nil"/>
                <w:lang w:val="en-US" w:eastAsia="en-US"/>
              </w:rPr>
              <w:t>Trans</w:t>
            </w: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>, starring Philip KEUNG and</w:t>
            </w:r>
          </w:p>
          <w:p w:rsidR="002D7F36" w:rsidRDefault="002D7F36" w:rsidP="00B84E2D">
            <w:pPr>
              <w:rPr>
                <w:rFonts w:ascii="Calibri" w:hAnsi="Calibri" w:cs="Calibri"/>
                <w:color w:val="000000"/>
                <w:sz w:val="24"/>
                <w:szCs w:val="24"/>
                <w:bdr w:val="nil"/>
                <w:lang w:val="en-US"/>
              </w:rPr>
            </w:pPr>
            <w:r w:rsidRPr="002D7F36"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  <w:t>Kara HUI.</w:t>
            </w:r>
          </w:p>
          <w:p w:rsidR="002D7F36" w:rsidRPr="002D7F36" w:rsidRDefault="002D7F36" w:rsidP="00B84E2D">
            <w:pPr>
              <w:rPr>
                <w:rFonts w:ascii="Calibri" w:hAnsi="Calibri" w:cs="Calibri"/>
                <w:color w:val="000000"/>
                <w:sz w:val="24"/>
                <w:szCs w:val="24"/>
                <w:bdr w:val="nil"/>
                <w:lang w:val="en-US"/>
              </w:rPr>
            </w:pPr>
          </w:p>
        </w:tc>
      </w:tr>
      <w:tr w:rsidR="002D7F36" w:rsidRPr="002D7F36" w:rsidTr="00E92048">
        <w:tc>
          <w:tcPr>
            <w:tcW w:w="1866" w:type="dxa"/>
            <w:vMerge/>
          </w:tcPr>
          <w:p w:rsidR="002D7F36" w:rsidRPr="002D7F36" w:rsidRDefault="002D7F36"/>
        </w:tc>
        <w:tc>
          <w:tcPr>
            <w:tcW w:w="7881" w:type="dxa"/>
            <w:gridSpan w:val="2"/>
          </w:tcPr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b/>
                <w:lang w:val="en-US"/>
              </w:rPr>
            </w:pPr>
            <w:r w:rsidRPr="00F632F4">
              <w:rPr>
                <w:rFonts w:eastAsia="Microsoft JhengHei" w:cs="MingLiU"/>
                <w:b/>
                <w:lang w:val="en-US"/>
              </w:rPr>
              <w:t>電影作品年表</w:t>
            </w:r>
            <w:r w:rsidRPr="00F632F4">
              <w:rPr>
                <w:rFonts w:eastAsia="Microsoft JhengHei" w:cs="MingLiU"/>
                <w:b/>
                <w:lang w:val="en-US"/>
              </w:rPr>
              <w:t xml:space="preserve"> Filmography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2018 </w:t>
            </w:r>
            <w:r w:rsidRPr="00F632F4">
              <w:rPr>
                <w:rFonts w:eastAsia="Microsoft JhengHei" w:cs="MingLiU"/>
                <w:lang w:val="en-US"/>
              </w:rPr>
              <w:t>《翠絲》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導演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Trans</w:t>
            </w:r>
            <w:r w:rsidRPr="00F632F4">
              <w:rPr>
                <w:rFonts w:eastAsia="Microsoft JhengHei" w:cs="MingLiU"/>
                <w:lang w:val="en-US"/>
              </w:rPr>
              <w:t xml:space="preserve"> (Director)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《吊吊揈》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導演／編劇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My World</w:t>
            </w:r>
            <w:r w:rsidRPr="00F632F4">
              <w:rPr>
                <w:rFonts w:eastAsia="Microsoft JhengHei" w:cs="MingLiU"/>
                <w:lang w:val="en-US"/>
              </w:rPr>
              <w:t xml:space="preserve"> (Director / Scriptwriter)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《看不見的麻風》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監製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The Leprosy We Do Not See</w:t>
            </w:r>
            <w:r w:rsidRPr="00F632F4">
              <w:rPr>
                <w:rFonts w:eastAsia="Microsoft JhengHei" w:cs="MingLiU"/>
                <w:lang w:val="en-US"/>
              </w:rPr>
              <w:t xml:space="preserve"> (Producer)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《看見你便想念你》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演員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I Miss You When I See You</w:t>
            </w:r>
            <w:r w:rsidRPr="00F632F4">
              <w:rPr>
                <w:rFonts w:eastAsia="Microsoft JhengHei" w:cs="MingLiU"/>
                <w:lang w:val="en-US"/>
              </w:rPr>
              <w:t xml:space="preserve"> (Actor)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2017 </w:t>
            </w:r>
            <w:r w:rsidRPr="00F632F4">
              <w:rPr>
                <w:rFonts w:eastAsia="Microsoft JhengHei" w:cs="MingLiU"/>
                <w:lang w:val="en-US"/>
              </w:rPr>
              <w:t>《瀏陽河》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導演／編劇／剪接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Liu Yang He</w:t>
            </w:r>
            <w:r w:rsidRPr="00F632F4">
              <w:rPr>
                <w:rFonts w:eastAsia="Microsoft JhengHei" w:cs="MingLiU"/>
                <w:lang w:val="en-US"/>
              </w:rPr>
              <w:t xml:space="preserve"> (Director / Scriptwriter / Editor)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2015 </w:t>
            </w:r>
            <w:r w:rsidRPr="00F632F4">
              <w:rPr>
                <w:rFonts w:eastAsia="Microsoft JhengHei" w:cs="MingLiU"/>
                <w:lang w:val="en-US"/>
              </w:rPr>
              <w:t>《隧道》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導演／編劇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Goodnight</w:t>
            </w:r>
            <w:r w:rsidRPr="00F632F4">
              <w:rPr>
                <w:rFonts w:eastAsia="Microsoft JhengHei" w:cs="MingLiU"/>
                <w:lang w:val="en-US"/>
              </w:rPr>
              <w:t xml:space="preserve"> (Director / Scriptwriter)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《一班人去賣藝》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攝影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Young Buskers</w:t>
            </w:r>
            <w:r w:rsidRPr="00F632F4">
              <w:rPr>
                <w:rFonts w:eastAsia="Microsoft JhengHei" w:cs="MingLiU"/>
                <w:lang w:val="en-US"/>
              </w:rPr>
              <w:t xml:space="preserve"> (Cinematographer)</w:t>
            </w:r>
          </w:p>
          <w:p w:rsidR="002D7F36" w:rsidRPr="00F632F4" w:rsidRDefault="002D7F36" w:rsidP="002D7F36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《流螢》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導演／編劇／攝影／剪接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Glow</w:t>
            </w:r>
            <w:r w:rsidRPr="00F632F4">
              <w:rPr>
                <w:rFonts w:eastAsia="Microsoft JhengHei" w:cs="MingLiU"/>
                <w:lang w:val="en-US"/>
              </w:rPr>
              <w:t xml:space="preserve"> (Director / Scriptwriter / Cinematographer / Editor)</w:t>
            </w:r>
          </w:p>
          <w:p w:rsidR="002D7F36" w:rsidRPr="00F632F4" w:rsidRDefault="002D7F36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2014 </w:t>
            </w:r>
            <w:r w:rsidRPr="00F632F4">
              <w:rPr>
                <w:rFonts w:eastAsia="Microsoft JhengHei" w:cs="MingLiU"/>
                <w:lang w:val="en-US"/>
              </w:rPr>
              <w:t>《陌生人》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演員</w:t>
            </w:r>
            <w:r w:rsidRPr="00F632F4">
              <w:rPr>
                <w:rFonts w:eastAsia="Microsoft JhengHei" w:cs="MingLiU"/>
                <w:lang w:val="en-US"/>
              </w:rPr>
              <w:t xml:space="preserve">) </w:t>
            </w:r>
            <w:r w:rsidRPr="00F632F4">
              <w:rPr>
                <w:rFonts w:eastAsia="Microsoft JhengHei" w:cs="MingLiU"/>
                <w:i/>
                <w:lang w:val="en-US"/>
              </w:rPr>
              <w:t>The Stranger</w:t>
            </w:r>
            <w:r w:rsidRPr="00F632F4">
              <w:rPr>
                <w:rFonts w:eastAsia="Microsoft JhengHei" w:cs="MingLiU"/>
                <w:lang w:val="en-US"/>
              </w:rPr>
              <w:t xml:space="preserve"> (Actor)</w:t>
            </w:r>
          </w:p>
          <w:p w:rsidR="002D7F36" w:rsidRPr="002D7F36" w:rsidRDefault="002D7F36">
            <w:pPr>
              <w:rPr>
                <w:rFonts w:ascii="Calibri" w:eastAsia="Calibri" w:hAnsi="Calibri" w:cs="Calibri"/>
                <w:color w:val="000000"/>
                <w:sz w:val="24"/>
                <w:szCs w:val="24"/>
                <w:bdr w:val="nil"/>
                <w:lang w:val="en-US" w:eastAsia="en-US"/>
              </w:rPr>
            </w:pPr>
          </w:p>
        </w:tc>
      </w:tr>
    </w:tbl>
    <w:p w:rsidR="00E92048" w:rsidRDefault="00E92048">
      <w:pPr>
        <w:rPr>
          <w:rFonts w:ascii="Microsoft JhengHei" w:eastAsia="Microsoft JhengHei" w:hAnsi="Microsoft JhengHei" w:cs="MingLiU"/>
          <w:b/>
          <w:lang w:val="en-US"/>
        </w:rPr>
      </w:pPr>
    </w:p>
    <w:p w:rsidR="00E92048" w:rsidRDefault="00E92048">
      <w:pPr>
        <w:rPr>
          <w:rFonts w:ascii="Microsoft JhengHei" w:eastAsia="Microsoft JhengHei" w:hAnsi="Microsoft JhengHei" w:cs="MingLiU"/>
          <w:b/>
          <w:lang w:val="en-US"/>
        </w:rPr>
      </w:pPr>
      <w:r>
        <w:rPr>
          <w:rFonts w:ascii="Microsoft JhengHei" w:eastAsia="Microsoft JhengHei" w:hAnsi="Microsoft JhengHei" w:cs="MingLiU"/>
          <w:b/>
          <w:lang w:val="en-US"/>
        </w:rPr>
        <w:br w:type="page"/>
      </w:r>
    </w:p>
    <w:p w:rsidR="007B2130" w:rsidRPr="00B809C2" w:rsidRDefault="007B2130">
      <w:pPr>
        <w:rPr>
          <w:rFonts w:ascii="Microsoft JhengHei" w:eastAsia="Microsoft JhengHei" w:hAnsi="Microsoft JhengHei" w:cs="MingLiU"/>
          <w:b/>
          <w:lang w:val="en-US"/>
        </w:rPr>
      </w:pPr>
      <w:r w:rsidRPr="00B809C2">
        <w:rPr>
          <w:rFonts w:ascii="Microsoft JhengHei" w:eastAsia="Microsoft JhengHei" w:hAnsi="Microsoft JhengHei" w:cs="MingLiU" w:hint="eastAsia"/>
          <w:b/>
          <w:lang w:val="en-US"/>
        </w:rPr>
        <w:lastRenderedPageBreak/>
        <w:t xml:space="preserve">本地競賽導演 </w:t>
      </w:r>
      <w:r w:rsidR="00B84E2D" w:rsidRPr="00B809C2">
        <w:rPr>
          <w:rFonts w:ascii="Microsoft JhengHei" w:eastAsia="Microsoft JhengHei" w:hAnsi="Microsoft JhengHei" w:cs="MingLiU" w:hint="eastAsia"/>
          <w:b/>
          <w:lang w:val="en-US"/>
        </w:rPr>
        <w:t>Directors of Local Competition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716"/>
        <w:gridCol w:w="2551"/>
        <w:gridCol w:w="3969"/>
      </w:tblGrid>
      <w:tr w:rsidR="00906CCB" w:rsidRPr="00F632F4" w:rsidTr="00F632F4">
        <w:tc>
          <w:tcPr>
            <w:tcW w:w="1511" w:type="dxa"/>
          </w:tcPr>
          <w:p w:rsidR="00906CCB" w:rsidRPr="00F632F4" w:rsidRDefault="00906CCB">
            <w:pPr>
              <w:rPr>
                <w:rFonts w:eastAsia="Microsoft JhengHei" w:cs="MingLiU"/>
                <w:lang w:val="en-US"/>
              </w:rPr>
            </w:pPr>
          </w:p>
        </w:tc>
        <w:tc>
          <w:tcPr>
            <w:tcW w:w="1716" w:type="dxa"/>
          </w:tcPr>
          <w:p w:rsidR="00906CCB" w:rsidRPr="00F632F4" w:rsidRDefault="00906CCB" w:rsidP="00B84E2D">
            <w:pPr>
              <w:rPr>
                <w:rFonts w:eastAsia="Microsoft JhengHei" w:cs="MingLiU"/>
                <w:b/>
                <w:lang w:val="en-US"/>
              </w:rPr>
            </w:pPr>
            <w:r w:rsidRPr="00F632F4">
              <w:rPr>
                <w:rFonts w:eastAsia="Microsoft JhengHei" w:cs="MingLiU"/>
                <w:b/>
                <w:lang w:val="en-US"/>
              </w:rPr>
              <w:t>參賽作品</w:t>
            </w:r>
          </w:p>
          <w:p w:rsidR="00906CCB" w:rsidRPr="00F632F4" w:rsidRDefault="00906CCB" w:rsidP="00B84E2D">
            <w:pPr>
              <w:rPr>
                <w:rFonts w:eastAsia="Microsoft JhengHei" w:cs="MingLiU"/>
                <w:b/>
                <w:lang w:val="en-US"/>
              </w:rPr>
            </w:pPr>
            <w:r w:rsidRPr="00F632F4">
              <w:rPr>
                <w:rFonts w:eastAsia="Microsoft JhengHei" w:cs="MingLiU"/>
                <w:b/>
                <w:lang w:val="en-US"/>
              </w:rPr>
              <w:t>Participating Short Film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rPr>
                <w:rFonts w:eastAsia="Microsoft JhengHei" w:cs="MingLiU"/>
                <w:b/>
                <w:lang w:val="en-US"/>
              </w:rPr>
            </w:pPr>
            <w:r w:rsidRPr="00F632F4">
              <w:rPr>
                <w:rFonts w:eastAsia="Microsoft JhengHei" w:cs="MingLiU"/>
                <w:b/>
                <w:lang w:val="en-US"/>
              </w:rPr>
              <w:t>導演簡介</w:t>
            </w:r>
          </w:p>
        </w:tc>
        <w:tc>
          <w:tcPr>
            <w:tcW w:w="3969" w:type="dxa"/>
          </w:tcPr>
          <w:p w:rsidR="00906CCB" w:rsidRPr="00F632F4" w:rsidRDefault="00906CCB" w:rsidP="00B84E2D">
            <w:pPr>
              <w:rPr>
                <w:rFonts w:eastAsia="Microsoft JhengHei" w:cs="MingLiU"/>
                <w:b/>
                <w:lang w:val="en-US"/>
              </w:rPr>
            </w:pPr>
            <w:r w:rsidRPr="00F632F4">
              <w:rPr>
                <w:rFonts w:eastAsia="Microsoft JhengHei" w:cs="MingLiU"/>
                <w:b/>
                <w:lang w:val="en-US"/>
              </w:rPr>
              <w:t>Director’s Biography</w:t>
            </w:r>
          </w:p>
        </w:tc>
      </w:tr>
      <w:tr w:rsidR="00D469A9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3577E52F" wp14:editId="539FFBB0">
                  <wp:extent cx="790575" cy="781050"/>
                  <wp:effectExtent l="0" t="0" r="952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CCB" w:rsidRPr="00F632F4" w:rsidRDefault="00906CCB">
            <w:pPr>
              <w:rPr>
                <w:rFonts w:eastAsia="Microsoft JhengHei" w:cs="MingLiU"/>
                <w:lang w:val="en-US"/>
              </w:rPr>
            </w:pPr>
          </w:p>
        </w:tc>
        <w:tc>
          <w:tcPr>
            <w:tcW w:w="1716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《重生》</w:t>
            </w:r>
          </w:p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Endless</w:t>
            </w:r>
          </w:p>
        </w:tc>
        <w:tc>
          <w:tcPr>
            <w:tcW w:w="2551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陳綺華，畢業於香港城市大學創意媒體學院，從事影像相關工作。</w:t>
            </w:r>
          </w:p>
        </w:tc>
        <w:tc>
          <w:tcPr>
            <w:tcW w:w="3969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CHAN Yee-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wa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>, a graduate of School of Creative Media, City University of Hong Kong, works with moving images.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2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6C66C483" wp14:editId="3D8DCF59">
                  <wp:extent cx="742950" cy="771525"/>
                  <wp:effectExtent l="0" t="0" r="0" b="9525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《忙於一事無成》</w:t>
            </w:r>
          </w:p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proofErr w:type="spellStart"/>
            <w:r w:rsidRPr="00F632F4">
              <w:rPr>
                <w:rFonts w:eastAsia="Microsoft JhengHei" w:cs="MingLiU"/>
                <w:i/>
                <w:lang w:val="en-US"/>
              </w:rPr>
              <w:t>busydoingnothing</w:t>
            </w:r>
            <w:proofErr w:type="spellEnd"/>
          </w:p>
        </w:tc>
        <w:tc>
          <w:tcPr>
            <w:tcW w:w="2551" w:type="dxa"/>
          </w:tcPr>
          <w:p w:rsidR="00906CCB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周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漙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傑，畢業於香港理工大學設計學院，修數碼媒體；致力透過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喜劇類短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，道出比悲劇更接近現實的寫照。</w:t>
            </w:r>
          </w:p>
          <w:p w:rsidR="00F632F4" w:rsidRPr="00F632F4" w:rsidRDefault="00F632F4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CHAU Po-kit, graduated from The Hong Kong Polytechnic University School of Design (Digital Media), sees comedy as a more truthful reflection of reality than tragedy.</w:t>
            </w:r>
          </w:p>
        </w:tc>
      </w:tr>
      <w:tr w:rsidR="00D469A9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3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3ACF75B6" wp14:editId="43E3920C">
                  <wp:extent cx="762000" cy="771525"/>
                  <wp:effectExtent l="0" t="0" r="0" b="9525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《出口》</w:t>
            </w:r>
          </w:p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Speak Out</w:t>
            </w:r>
          </w:p>
        </w:tc>
        <w:tc>
          <w:tcPr>
            <w:tcW w:w="2551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莊文迪，畢業於廣州暨南大學藝術學院，主修電影藝術；曾執導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多部短片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及參與電影製作。</w:t>
            </w:r>
          </w:p>
        </w:tc>
        <w:tc>
          <w:tcPr>
            <w:tcW w:w="3969" w:type="dxa"/>
          </w:tcPr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CHAUNG Man-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tik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>, graduated from Film and Media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Arts Department in Arts College of Jinan University,</w:t>
            </w:r>
          </w:p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Guangzhou,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 xml:space="preserve"> has a great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enthusiasm for filmmaking. He has produced a number of short films and feature films.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4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09D17FE" wp14:editId="55AE4FD4">
                  <wp:extent cx="781050" cy="771525"/>
                  <wp:effectExtent l="0" t="0" r="0" b="9525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《水母》</w:t>
            </w:r>
          </w:p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Jelly Fish</w:t>
            </w:r>
          </w:p>
        </w:tc>
        <w:tc>
          <w:tcPr>
            <w:tcW w:w="2551" w:type="dxa"/>
          </w:tcPr>
          <w:p w:rsidR="00906CCB" w:rsidRDefault="00906CCB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車駿禧，畢業於香港城市大學創意媒體學院；執導短片《無性別戀愛》獲第</w:t>
            </w:r>
            <w:r w:rsidRPr="00F632F4">
              <w:rPr>
                <w:rFonts w:eastAsia="Microsoft JhengHei" w:cs="MingLiU"/>
                <w:lang w:val="en-US"/>
              </w:rPr>
              <w:t xml:space="preserve">11 </w:t>
            </w:r>
            <w:r w:rsidRPr="00F632F4">
              <w:rPr>
                <w:rFonts w:eastAsia="Microsoft JhengHei" w:cs="MingLiU"/>
                <w:lang w:val="en-US"/>
              </w:rPr>
              <w:t>屆台灣金甘蔗影展「評審團大獎」。</w:t>
            </w:r>
          </w:p>
          <w:p w:rsidR="00F632F4" w:rsidRPr="00F632F4" w:rsidRDefault="00F632F4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CHE Chun-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hei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is a graduate of the School of Creative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Media, City University of Hong Kong. He was awarded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the Jury Prize at the Golden Sugarcane Film Festival</w:t>
            </w:r>
          </w:p>
          <w:p w:rsidR="00906CCB" w:rsidRPr="00F632F4" w:rsidRDefault="00906CCB" w:rsidP="00B84E2D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2016, Taiwan, for his short film, </w:t>
            </w:r>
            <w:r w:rsidRPr="00F632F4">
              <w:rPr>
                <w:rFonts w:eastAsia="Microsoft JhengHei" w:cs="MingLiU"/>
                <w:i/>
                <w:lang w:val="en-US"/>
              </w:rPr>
              <w:t>Love without Gender.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5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EB2309D" wp14:editId="14FFF2F8">
                  <wp:extent cx="762000" cy="74295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《跑吧》</w:t>
            </w:r>
          </w:p>
          <w:p w:rsidR="00D469A9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On The Road</w:t>
            </w:r>
          </w:p>
        </w:tc>
        <w:tc>
          <w:tcPr>
            <w:tcW w:w="2551" w:type="dxa"/>
          </w:tcPr>
          <w:p w:rsidR="00906CCB" w:rsidRDefault="00906CCB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何靜怡，畢業於香港浸會大學傳理學院，修讀電影電視，從事影視創作。</w:t>
            </w:r>
          </w:p>
          <w:p w:rsidR="00F632F4" w:rsidRPr="00F632F4" w:rsidRDefault="00F632F4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HO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Ching-yi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has been working as a screenwriter in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different film companies since graduation from the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Department of Cinema and Television at Hong Kong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Baptist University.</w:t>
            </w:r>
          </w:p>
        </w:tc>
      </w:tr>
    </w:tbl>
    <w:p w:rsidR="00E92048" w:rsidRPr="00F632F4" w:rsidRDefault="00E92048">
      <w:r w:rsidRPr="00F632F4"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716"/>
        <w:gridCol w:w="2551"/>
        <w:gridCol w:w="3969"/>
      </w:tblGrid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lastRenderedPageBreak/>
              <w:t>6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3D3DC7CB" wp14:editId="06268F51">
                  <wp:extent cx="771525" cy="752475"/>
                  <wp:effectExtent l="0" t="0" r="9525" b="9525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《火》</w:t>
            </w:r>
          </w:p>
          <w:p w:rsidR="00D469A9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Fires</w:t>
            </w:r>
          </w:p>
        </w:tc>
        <w:tc>
          <w:tcPr>
            <w:tcW w:w="2551" w:type="dxa"/>
          </w:tcPr>
          <w:p w:rsidR="00906CCB" w:rsidRDefault="00906CCB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何頌勤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，畢業於香港演藝學院電影電視學院導演系；現為自由工作者，從事廣告、公司影片及短片拍攝和剪接工作。</w:t>
            </w:r>
          </w:p>
          <w:p w:rsidR="00F632F4" w:rsidRPr="00F632F4" w:rsidRDefault="00F632F4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HO Chung-ken graduated from the School of Film and Television of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The Hong Kong Academy for Performing Arts, majoring in Directing.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As a freelancer, he works in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advertising, corporate video and short f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ilm </w:t>
            </w:r>
            <w:r w:rsidRPr="00F632F4">
              <w:rPr>
                <w:rFonts w:eastAsia="Microsoft JhengHei" w:cs="MingLiU"/>
                <w:lang w:val="en-US"/>
              </w:rPr>
              <w:t>production and editing.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7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26450033" wp14:editId="402569D6">
                  <wp:extent cx="771525" cy="742950"/>
                  <wp:effectExtent l="0" t="0" r="9525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《化生》</w:t>
            </w:r>
          </w:p>
          <w:p w:rsidR="00D469A9" w:rsidRPr="00F632F4" w:rsidRDefault="00D469A9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To The Final Nirvana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郭漢芬，畢業於香港中文大學英文系；後獲北京電影學院導演系碩士。執導作品包括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《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咖啡、香煙與</w:t>
            </w:r>
          </w:p>
          <w:p w:rsidR="00906CCB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中式按摩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》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、《北京之夏》和《</w:t>
            </w:r>
            <w:r w:rsidRPr="00F632F4">
              <w:rPr>
                <w:rFonts w:eastAsia="Microsoft JhengHei" w:cs="MingLiU"/>
                <w:lang w:val="en-US"/>
              </w:rPr>
              <w:t>MOKSHA</w:t>
            </w:r>
            <w:r w:rsidRPr="00F632F4">
              <w:rPr>
                <w:rFonts w:eastAsia="Microsoft JhengHei" w:cs="MingLiU"/>
                <w:lang w:val="en-US"/>
              </w:rPr>
              <w:t>》。</w:t>
            </w:r>
          </w:p>
          <w:p w:rsidR="00F632F4" w:rsidRPr="00F632F4" w:rsidRDefault="00F632F4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D469A9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Jeff KWOK graduated from the Department of English,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The Chinese University of Hong Kong, and obtained a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Master Degree in Directing from Beijing Film Academy.</w:t>
            </w:r>
            <w:r w:rsidR="00D469A9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His films include </w:t>
            </w:r>
            <w:r w:rsidRPr="00F632F4">
              <w:rPr>
                <w:rFonts w:eastAsia="Microsoft JhengHei" w:cs="MingLiU"/>
                <w:i/>
                <w:lang w:val="en-US"/>
              </w:rPr>
              <w:t xml:space="preserve">Cafés, Cigarettes et Massage </w:t>
            </w:r>
            <w:proofErr w:type="spellStart"/>
            <w:r w:rsidRPr="00F632F4">
              <w:rPr>
                <w:rFonts w:eastAsia="Microsoft JhengHei" w:cs="MingLiU"/>
                <w:i/>
                <w:lang w:val="en-US"/>
              </w:rPr>
              <w:t>Chinois</w:t>
            </w:r>
            <w:proofErr w:type="spellEnd"/>
            <w:r w:rsidRPr="00F632F4">
              <w:rPr>
                <w:rFonts w:eastAsia="Microsoft JhengHei" w:cs="MingLiU"/>
                <w:i/>
                <w:lang w:val="en-US"/>
              </w:rPr>
              <w:t>,</w:t>
            </w:r>
            <w:r w:rsidR="00D469A9" w:rsidRPr="00F632F4">
              <w:rPr>
                <w:rFonts w:eastAsia="Microsoft JhengHei" w:cs="MingLiU"/>
                <w:i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i/>
                <w:lang w:val="en-US"/>
              </w:rPr>
              <w:t>One Night in the Capital City</w:t>
            </w:r>
            <w:r w:rsidRPr="00F632F4">
              <w:rPr>
                <w:rFonts w:eastAsia="Microsoft JhengHei" w:cs="MingLiU"/>
                <w:lang w:val="en-US"/>
              </w:rPr>
              <w:t xml:space="preserve"> and </w:t>
            </w:r>
            <w:r w:rsidRPr="00F632F4">
              <w:rPr>
                <w:rFonts w:eastAsia="Microsoft JhengHei" w:cs="MingLiU"/>
                <w:i/>
                <w:lang w:val="en-US"/>
              </w:rPr>
              <w:t>MOKSHA</w:t>
            </w:r>
            <w:r w:rsidRPr="00F632F4">
              <w:rPr>
                <w:rFonts w:eastAsia="Microsoft JhengHei" w:cs="MingLiU"/>
                <w:lang w:val="en-US"/>
              </w:rPr>
              <w:t>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8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4889314" wp14:editId="367F6B44">
                  <wp:extent cx="771525" cy="790575"/>
                  <wp:effectExtent l="0" t="0" r="9525" b="9525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</w:t>
            </w:r>
            <w:r w:rsidR="00906CCB" w:rsidRPr="00F632F4">
              <w:rPr>
                <w:rFonts w:eastAsia="Microsoft JhengHei" w:cs="MingLiU"/>
                <w:lang w:val="en-US"/>
              </w:rPr>
              <w:t>渡邊人</w:t>
            </w:r>
            <w:r w:rsidRPr="00F632F4">
              <w:rPr>
                <w:rFonts w:eastAsia="Microsoft JhengHei" w:cs="MingLiU"/>
                <w:lang w:val="en-US"/>
              </w:rPr>
              <w:t>》</w:t>
            </w:r>
          </w:p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Raging Through River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賴永昌，獲多媒體設計高級文憑；現職電視台副導演，同時繼續影片創作。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LAI Wing-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cheong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studied Multimedia Design and has participated in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various creative video competitions. Currently he is working in a television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broadcast company as an assistant director.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9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5602987B" wp14:editId="3CA095F4">
                  <wp:extent cx="781050" cy="7620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《燈火》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Goodbye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林熙駿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，畢業於香港城市大學應用社會科學系；對數據感乏力無味，轉以影像探索社會。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LAM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Hei-chun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obtained a degree in Applied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Social Sciences from City University of Hong Kong.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Disillusioned by digital data, he explores the world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through moving images.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10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62FE2681" wp14:editId="4B1807B7">
                  <wp:extent cx="752475" cy="790575"/>
                  <wp:effectExtent l="0" t="0" r="9525" b="952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《離境》</w:t>
            </w:r>
          </w:p>
          <w:p w:rsidR="0075787B" w:rsidRPr="00F632F4" w:rsidRDefault="0075787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Lacuna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羅昊培，現就讀香港演藝學院電影電視學院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三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年級；作品《庇里牛斯山的城堡》入圍第</w:t>
            </w:r>
            <w:r w:rsidRPr="00F632F4">
              <w:rPr>
                <w:rFonts w:eastAsia="Microsoft JhengHei" w:cs="MingLiU"/>
                <w:lang w:val="en-US"/>
              </w:rPr>
              <w:t xml:space="preserve">20 </w:t>
            </w:r>
            <w:r w:rsidRPr="00F632F4">
              <w:rPr>
                <w:rFonts w:eastAsia="Microsoft JhengHei" w:cs="MingLiU"/>
                <w:lang w:val="en-US"/>
              </w:rPr>
              <w:t>屆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ifva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獨立短片及影像媒體比賽（青少年組）及第一屆平地學生電影節。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Prescott LAW Ho-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pui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is a current student at the School of Film and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Television, Hong Kong Academy for Performing Arts. His short film </w:t>
            </w:r>
            <w:r w:rsidRPr="00F632F4">
              <w:rPr>
                <w:rFonts w:eastAsia="Microsoft JhengHei" w:cs="MingLiU"/>
                <w:i/>
                <w:lang w:val="en-US"/>
              </w:rPr>
              <w:t>The</w:t>
            </w:r>
            <w:r w:rsidR="0075787B" w:rsidRPr="00F632F4">
              <w:rPr>
                <w:rFonts w:eastAsia="Microsoft JhengHei" w:cs="MingLiU"/>
                <w:i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i/>
                <w:lang w:val="en-US"/>
              </w:rPr>
              <w:t>Castle in the Pyrenees</w:t>
            </w:r>
            <w:r w:rsidRPr="00F632F4">
              <w:rPr>
                <w:rFonts w:eastAsia="Microsoft JhengHei" w:cs="MingLiU"/>
                <w:lang w:val="en-US"/>
              </w:rPr>
              <w:t xml:space="preserve"> was selected in the 20th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ifva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Awards (Youth Category)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and the First Ground Up Student Film Festival.</w:t>
            </w:r>
          </w:p>
        </w:tc>
      </w:tr>
    </w:tbl>
    <w:p w:rsidR="00E92048" w:rsidRPr="00F632F4" w:rsidRDefault="00E92048">
      <w:r w:rsidRPr="00F632F4"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716"/>
        <w:gridCol w:w="2551"/>
        <w:gridCol w:w="3969"/>
      </w:tblGrid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lastRenderedPageBreak/>
              <w:t>11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094485E9" wp14:editId="24D20274">
                  <wp:extent cx="771525" cy="771525"/>
                  <wp:effectExtent l="0" t="0" r="9525" b="952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《陳氏家族》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Chan’s Family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李子軒，獲香港專業教育學院多媒體廣告及視覺特效高級文憑；並於香港理工大學攻讀應用藝術，銜接學士學位。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Otto LEE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Tsz-hin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obtained a Higher Education Diploma in Multimedia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Advertising and Visual Effects. He then enrolled at the School of Professional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Education and Executive Development, The Hong Kong Polytechnic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University for a Bachelor of Applied Arts top-up degree.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75787B" w:rsidP="00B84E2D">
            <w:pPr>
              <w:rPr>
                <w:rFonts w:eastAsia="Microsoft JhengHei" w:cs="MingLiU"/>
                <w:lang w:val="en-US"/>
              </w:rPr>
            </w:pPr>
            <w:r w:rsidRPr="00F632F4">
              <w:br w:type="page"/>
            </w:r>
            <w:r w:rsidR="00E86112" w:rsidRPr="00F632F4">
              <w:rPr>
                <w:rFonts w:eastAsia="Microsoft JhengHei" w:cs="MingLiU"/>
                <w:lang w:val="en-US"/>
              </w:rPr>
              <w:t>12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62329CA4" wp14:editId="4AB03C8F">
                  <wp:extent cx="723900" cy="704850"/>
                  <wp:effectExtent l="0" t="0" r="0" b="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《接近無限溫柔的瘋狂》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The Gentle Madness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李卓風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，畢業於香港浸會大學國際學院，主修新媒體及影視劇本創作；現職編劇，曾參與多個港台電視項目如《沒有牆的世界》、《我家在香港》和《</w:t>
            </w:r>
            <w:r w:rsidRPr="00F632F4">
              <w:rPr>
                <w:rFonts w:eastAsia="Microsoft JhengHei" w:cs="MingLiU"/>
                <w:lang w:val="en-US"/>
              </w:rPr>
              <w:t>Plan B</w:t>
            </w:r>
            <w:r w:rsidRPr="00F632F4">
              <w:rPr>
                <w:rFonts w:eastAsia="Microsoft JhengHei" w:cs="MingLiU"/>
                <w:lang w:val="en-US"/>
              </w:rPr>
              <w:t>》等。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LI Cheuk-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fung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>, graduated from the College of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International Education, Hong Kong Baptist University,</w:t>
            </w:r>
          </w:p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proofErr w:type="gramStart"/>
            <w:r w:rsidRPr="00F632F4">
              <w:rPr>
                <w:rFonts w:eastAsia="Microsoft JhengHei" w:cs="MingLiU"/>
                <w:lang w:val="en-US"/>
              </w:rPr>
              <w:t>is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 xml:space="preserve"> currently a screenwriter. He has participated in a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number of RTHK and ViuTV productions, such as </w:t>
            </w:r>
            <w:r w:rsidRPr="00F632F4">
              <w:rPr>
                <w:rFonts w:eastAsia="Microsoft JhengHei" w:cs="MingLiU"/>
                <w:i/>
                <w:lang w:val="en-US"/>
              </w:rPr>
              <w:t xml:space="preserve">A </w:t>
            </w:r>
            <w:proofErr w:type="spellStart"/>
            <w:r w:rsidRPr="00F632F4">
              <w:rPr>
                <w:rFonts w:eastAsia="Microsoft JhengHei" w:cs="MingLiU"/>
                <w:i/>
                <w:lang w:val="en-US"/>
              </w:rPr>
              <w:t>Wallless</w:t>
            </w:r>
            <w:proofErr w:type="spellEnd"/>
            <w:r w:rsidR="0075787B" w:rsidRPr="00F632F4">
              <w:rPr>
                <w:rFonts w:eastAsia="Microsoft JhengHei" w:cs="MingLiU"/>
                <w:i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i/>
                <w:lang w:val="en-US"/>
              </w:rPr>
              <w:t>World, My Home is Hong Kong</w:t>
            </w:r>
            <w:r w:rsidRPr="00F632F4">
              <w:rPr>
                <w:rFonts w:eastAsia="Microsoft JhengHei" w:cs="MingLiU"/>
                <w:lang w:val="en-US"/>
              </w:rPr>
              <w:t xml:space="preserve"> and </w:t>
            </w:r>
            <w:r w:rsidRPr="00F632F4">
              <w:rPr>
                <w:rFonts w:eastAsia="Microsoft JhengHei" w:cs="MingLiU"/>
                <w:i/>
                <w:lang w:val="en-US"/>
              </w:rPr>
              <w:t>Plan B</w:t>
            </w:r>
            <w:r w:rsidRPr="00F632F4">
              <w:rPr>
                <w:rFonts w:eastAsia="Microsoft JhengHei" w:cs="MingLiU"/>
                <w:lang w:val="en-US"/>
              </w:rPr>
              <w:t>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 w:rsidP="00B84E2D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13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6AC5E8C4" wp14:editId="457F89CF">
                  <wp:extent cx="723900" cy="7429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《幸運兒》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Forever Mine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譚加汶，畢業於英國創意藝術大學，主修電影製作。作</w:t>
            </w:r>
          </w:p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品《</w:t>
            </w:r>
            <w:r w:rsidRPr="00F632F4">
              <w:rPr>
                <w:rFonts w:eastAsia="Microsoft JhengHei" w:cs="MingLiU"/>
                <w:lang w:val="en-US"/>
              </w:rPr>
              <w:t>Light It UP</w:t>
            </w:r>
            <w:r w:rsidRPr="00F632F4">
              <w:rPr>
                <w:rFonts w:eastAsia="Microsoft JhengHei" w:cs="MingLiU"/>
                <w:lang w:val="en-US"/>
              </w:rPr>
              <w:t>》曾參與多個海外影展；其他作品包括</w:t>
            </w:r>
          </w:p>
          <w:p w:rsidR="00906CCB" w:rsidRDefault="00906CCB" w:rsidP="00B84E2D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</w:t>
            </w:r>
            <w:r w:rsidRPr="00F632F4">
              <w:rPr>
                <w:rFonts w:eastAsia="Microsoft JhengHei" w:cs="MingLiU"/>
                <w:lang w:val="en-US"/>
              </w:rPr>
              <w:t>Hank</w:t>
            </w:r>
            <w:r w:rsidRPr="00F632F4">
              <w:rPr>
                <w:rFonts w:eastAsia="Microsoft JhengHei" w:cs="MingLiU"/>
                <w:lang w:val="en-US"/>
              </w:rPr>
              <w:t>》、《</w:t>
            </w:r>
            <w:r w:rsidRPr="00F632F4">
              <w:rPr>
                <w:rFonts w:eastAsia="Microsoft JhengHei" w:cs="MingLiU"/>
                <w:lang w:val="en-US"/>
              </w:rPr>
              <w:t>Diamond In The Rough</w:t>
            </w:r>
            <w:r w:rsidRPr="00F632F4">
              <w:rPr>
                <w:rFonts w:eastAsia="Microsoft JhengHei" w:cs="MingLiU"/>
                <w:lang w:val="en-US"/>
              </w:rPr>
              <w:t>》、《</w:t>
            </w:r>
            <w:r w:rsidRPr="00F632F4">
              <w:rPr>
                <w:rFonts w:eastAsia="Microsoft JhengHei" w:cs="MingLiU"/>
                <w:lang w:val="en-US"/>
              </w:rPr>
              <w:t>Locked</w:t>
            </w:r>
            <w:r w:rsidRPr="00F632F4">
              <w:rPr>
                <w:rFonts w:eastAsia="Microsoft JhengHei" w:cs="MingLiU"/>
                <w:lang w:val="en-US"/>
              </w:rPr>
              <w:t>》等。</w:t>
            </w:r>
          </w:p>
          <w:p w:rsidR="00F632F4" w:rsidRPr="00F632F4" w:rsidRDefault="00F632F4" w:rsidP="00B84E2D">
            <w:pPr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Car TAM graduated from University for the Creative Arts in the United</w:t>
            </w:r>
          </w:p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Kingdom, majoring in Film Production. Her short, Light It UP, was screened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at a number of film festivals. Other works include </w:t>
            </w:r>
            <w:r w:rsidRPr="00F632F4">
              <w:rPr>
                <w:rFonts w:eastAsia="Microsoft JhengHei" w:cs="MingLiU"/>
                <w:i/>
                <w:lang w:val="en-US"/>
              </w:rPr>
              <w:t>Hank, Diamond In The</w:t>
            </w:r>
            <w:r w:rsidR="0075787B" w:rsidRPr="00F632F4">
              <w:rPr>
                <w:rFonts w:eastAsia="Microsoft JhengHei" w:cs="MingLiU"/>
                <w:i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i/>
                <w:lang w:val="en-US"/>
              </w:rPr>
              <w:t xml:space="preserve">Rough </w:t>
            </w:r>
            <w:r w:rsidRPr="00F632F4">
              <w:rPr>
                <w:rFonts w:eastAsia="Microsoft JhengHei" w:cs="MingLiU"/>
                <w:lang w:val="en-US"/>
              </w:rPr>
              <w:t xml:space="preserve">and </w:t>
            </w:r>
            <w:r w:rsidRPr="00F632F4">
              <w:rPr>
                <w:rFonts w:eastAsia="Microsoft JhengHei" w:cs="MingLiU"/>
                <w:i/>
                <w:lang w:val="en-US"/>
              </w:rPr>
              <w:t>Locked</w:t>
            </w:r>
            <w:r w:rsidRPr="00F632F4">
              <w:rPr>
                <w:rFonts w:eastAsia="Microsoft JhengHei" w:cs="MingLiU"/>
                <w:lang w:val="en-US"/>
              </w:rPr>
              <w:t>.</w:t>
            </w:r>
          </w:p>
        </w:tc>
      </w:tr>
      <w:tr w:rsidR="00906CCB" w:rsidRPr="00F632F4" w:rsidTr="00F632F4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14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49CD75CB" wp14:editId="6A2CB892">
                  <wp:extent cx="800100" cy="762000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《誰聽赤子心》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Silent Sky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鄧亮輝，自由編劇，遊走於商業與獨立創作之間；憑作品《我和阿里的故事》入圍第</w:t>
            </w:r>
            <w:r w:rsidRPr="00F632F4">
              <w:rPr>
                <w:rFonts w:eastAsia="Microsoft JhengHei" w:cs="MingLiU"/>
                <w:lang w:val="en-US"/>
              </w:rPr>
              <w:t xml:space="preserve">10 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屆鮮浪潮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國際短片節。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Anthony TANG is a freelance screenwriter. His short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film, </w:t>
            </w:r>
            <w:r w:rsidRPr="00F632F4">
              <w:rPr>
                <w:rFonts w:eastAsia="Microsoft JhengHei" w:cs="MingLiU"/>
                <w:i/>
                <w:lang w:val="en-US"/>
              </w:rPr>
              <w:t>Ali and Me</w:t>
            </w:r>
            <w:r w:rsidRPr="00F632F4">
              <w:rPr>
                <w:rFonts w:eastAsia="Microsoft JhengHei" w:cs="MingLiU"/>
                <w:lang w:val="en-US"/>
              </w:rPr>
              <w:t>, competed in the 10th Fresh Wave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International Short Film Festival.</w:t>
            </w:r>
          </w:p>
        </w:tc>
      </w:tr>
    </w:tbl>
    <w:p w:rsidR="00B24471" w:rsidRDefault="00B24471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1"/>
        <w:gridCol w:w="1716"/>
        <w:gridCol w:w="2551"/>
        <w:gridCol w:w="3969"/>
      </w:tblGrid>
      <w:tr w:rsidR="00906CCB" w:rsidRPr="00F632F4" w:rsidTr="00B24471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lastRenderedPageBreak/>
              <w:t>15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1A410316" wp14:editId="4B202514">
                  <wp:extent cx="771525" cy="752475"/>
                  <wp:effectExtent l="0" t="0" r="9525" b="952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《下雨天》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The Umbrella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曾慶宏，獨立電影導演、作家；畢業於香港中文大學新聞與傳播學院；曾任香港大學客席講師；著有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《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蜜糖不壞：華語</w:t>
            </w:r>
            <w:r w:rsidRPr="00F632F4">
              <w:rPr>
                <w:rFonts w:eastAsia="Microsoft JhengHei" w:cs="MingLiU"/>
                <w:lang w:val="en-US"/>
              </w:rPr>
              <w:t xml:space="preserve">80 </w:t>
            </w:r>
            <w:r w:rsidRPr="00F632F4">
              <w:rPr>
                <w:rFonts w:eastAsia="Microsoft JhengHei" w:cs="MingLiU"/>
                <w:lang w:val="en-US"/>
              </w:rPr>
              <w:t>後導演訪談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》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(2015)</w:t>
            </w:r>
            <w:r w:rsidRPr="00F632F4">
              <w:rPr>
                <w:rFonts w:eastAsia="Microsoft JhengHei" w:cs="MingLiU"/>
                <w:lang w:val="en-US"/>
              </w:rPr>
              <w:t>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Eric TSANG is an independent director and writer.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Graduated from The Chinese University of Hong Kong,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he was part-time lecturer at The University of Hong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Kong. He is the author of </w:t>
            </w:r>
            <w:r w:rsidRPr="00F632F4">
              <w:rPr>
                <w:rFonts w:eastAsia="Microsoft JhengHei" w:cs="MingLiU"/>
                <w:i/>
                <w:lang w:val="en-US"/>
              </w:rPr>
              <w:t>Tales of Honey: A Collection</w:t>
            </w:r>
            <w:r w:rsidR="0075787B" w:rsidRPr="00F632F4">
              <w:rPr>
                <w:rFonts w:eastAsia="Microsoft JhengHei" w:cs="MingLiU"/>
                <w:i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i/>
                <w:lang w:val="en-US"/>
              </w:rPr>
              <w:t>of Interviews with Post-80s Directors from the Greater</w:t>
            </w:r>
          </w:p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China</w:t>
            </w:r>
            <w:r w:rsidRPr="00F632F4">
              <w:rPr>
                <w:rFonts w:eastAsia="Microsoft JhengHei" w:cs="MingLiU"/>
                <w:lang w:val="en-US"/>
              </w:rPr>
              <w:t xml:space="preserve"> (2015).</w:t>
            </w:r>
          </w:p>
        </w:tc>
      </w:tr>
      <w:tr w:rsidR="00D469A9" w:rsidRPr="00F632F4" w:rsidTr="00B24471">
        <w:tc>
          <w:tcPr>
            <w:tcW w:w="1511" w:type="dxa"/>
          </w:tcPr>
          <w:p w:rsidR="00906CCB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16</w:t>
            </w:r>
            <w:r w:rsidR="00906CCB"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42641080" wp14:editId="13D9E83A">
                  <wp:extent cx="771525" cy="762000"/>
                  <wp:effectExtent l="0" t="0" r="9525" b="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</w:t>
            </w:r>
            <w:r w:rsidR="00906CCB" w:rsidRPr="00F632F4">
              <w:rPr>
                <w:rFonts w:eastAsia="Microsoft JhengHei" w:cs="MingLiU"/>
                <w:lang w:val="en-US"/>
              </w:rPr>
              <w:t>人間樂園</w:t>
            </w:r>
            <w:r w:rsidRPr="00F632F4">
              <w:rPr>
                <w:rFonts w:eastAsia="Microsoft JhengHei" w:cs="MingLiU"/>
                <w:lang w:val="en-US"/>
              </w:rPr>
              <w:t>》</w:t>
            </w:r>
          </w:p>
          <w:p w:rsidR="00906CCB" w:rsidRPr="00F632F4" w:rsidRDefault="00906CCB" w:rsidP="00906CCB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The Garden Of Earthly Delights</w:t>
            </w:r>
          </w:p>
        </w:tc>
        <w:tc>
          <w:tcPr>
            <w:tcW w:w="2551" w:type="dxa"/>
          </w:tcPr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黃倩怡，畢業於香港中文大學藝術系；後於香港演藝學院攻讀電影製作碩士課程。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WONG Sin-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yi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studied Fine Arts at The Chinese University of Hong Kong and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Cinema Production (MFA) at the Hong Kong Academy for Performing Arts.</w:t>
            </w:r>
          </w:p>
        </w:tc>
      </w:tr>
      <w:tr w:rsidR="00906CCB" w:rsidRPr="00F632F4" w:rsidTr="00B24471">
        <w:tc>
          <w:tcPr>
            <w:tcW w:w="1511" w:type="dxa"/>
          </w:tcPr>
          <w:p w:rsidR="00E86112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17</w:t>
            </w:r>
          </w:p>
          <w:p w:rsidR="00906CCB" w:rsidRPr="00F632F4" w:rsidRDefault="00906CCB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4456DF90" wp14:editId="53CB6E9A">
                  <wp:extent cx="685800" cy="74295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《失眠俱樂部》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No Sleep Club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王綺美，畢業於香港城市大學創意媒體學院，修讀電影</w:t>
            </w:r>
          </w:p>
          <w:p w:rsidR="00906CCB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藝術。作品《那雙眸》獲第</w:t>
            </w:r>
            <w:r w:rsidRPr="00F632F4">
              <w:rPr>
                <w:rFonts w:eastAsia="Microsoft JhengHei" w:cs="MingLiU"/>
                <w:lang w:val="en-US"/>
              </w:rPr>
              <w:t xml:space="preserve">16 </w:t>
            </w:r>
            <w:r w:rsidRPr="00F632F4">
              <w:rPr>
                <w:rFonts w:eastAsia="Microsoft JhengHei" w:cs="MingLiU"/>
                <w:lang w:val="en-US"/>
              </w:rPr>
              <w:t>屆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ifva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獨立短片及影像媒體比賽金獎</w:t>
            </w:r>
            <w:r w:rsidRPr="00F632F4">
              <w:rPr>
                <w:rFonts w:eastAsia="Microsoft JhengHei" w:cs="MingLiU"/>
                <w:lang w:val="en-US"/>
              </w:rPr>
              <w:t>(</w:t>
            </w:r>
            <w:r w:rsidRPr="00F632F4">
              <w:rPr>
                <w:rFonts w:eastAsia="Microsoft JhengHei" w:cs="MingLiU"/>
                <w:lang w:val="en-US"/>
              </w:rPr>
              <w:t>公開組</w:t>
            </w:r>
            <w:r w:rsidRPr="00F632F4">
              <w:rPr>
                <w:rFonts w:eastAsia="Microsoft JhengHei" w:cs="MingLiU"/>
                <w:lang w:val="en-US"/>
              </w:rPr>
              <w:t>)</w:t>
            </w:r>
            <w:r w:rsidRPr="00F632F4">
              <w:rPr>
                <w:rFonts w:eastAsia="Microsoft JhengHei" w:cs="MingLiU"/>
                <w:lang w:val="en-US"/>
              </w:rPr>
              <w:t>。</w:t>
            </w:r>
          </w:p>
          <w:p w:rsidR="00F632F4" w:rsidRPr="00F632F4" w:rsidRDefault="00F632F4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WONG Yee-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mei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graduated from the School of Creative Media, City</w:t>
            </w:r>
          </w:p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University of Hong Kong, majoring in Cinematic Arts. She won the Gold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 xml:space="preserve">Award at the 16th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ifva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Awards (Open Category) with </w:t>
            </w:r>
            <w:r w:rsidRPr="00F632F4">
              <w:rPr>
                <w:rFonts w:eastAsia="Microsoft JhengHei" w:cs="MingLiU"/>
                <w:i/>
                <w:lang w:val="en-US"/>
              </w:rPr>
              <w:t>This Pair</w:t>
            </w:r>
            <w:r w:rsidRPr="00F632F4">
              <w:rPr>
                <w:rFonts w:eastAsia="Microsoft JhengHei" w:cs="MingLiU"/>
                <w:lang w:val="en-US"/>
              </w:rPr>
              <w:t>.</w:t>
            </w:r>
          </w:p>
        </w:tc>
      </w:tr>
      <w:tr w:rsidR="00906CCB" w:rsidRPr="00F632F4" w:rsidTr="00B24471">
        <w:tc>
          <w:tcPr>
            <w:tcW w:w="1511" w:type="dxa"/>
          </w:tcPr>
          <w:p w:rsidR="00E86112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18</w:t>
            </w:r>
          </w:p>
          <w:p w:rsidR="00906CCB" w:rsidRPr="00F632F4" w:rsidRDefault="00906CCB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1BAE50D4" wp14:editId="095F948F">
                  <wp:extent cx="781050" cy="752475"/>
                  <wp:effectExtent l="0" t="0" r="0" b="9525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《艷陽天》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i/>
                <w:lang w:val="en-US"/>
              </w:rPr>
            </w:pPr>
            <w:r w:rsidRPr="00F632F4">
              <w:rPr>
                <w:rFonts w:eastAsia="Microsoft JhengHei" w:cs="MingLiU"/>
                <w:i/>
                <w:lang w:val="en-US"/>
              </w:rPr>
              <w:t>Bright Spring Days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葉嘉麟，畢業於香港中文大學新聞與傳播學院；慶幸遇</w:t>
            </w:r>
          </w:p>
          <w:p w:rsidR="00906CCB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上電影，不再混</w:t>
            </w:r>
            <w:proofErr w:type="gramStart"/>
            <w:r w:rsidRPr="00F632F4">
              <w:rPr>
                <w:rFonts w:eastAsia="Microsoft JhengHei" w:cs="MingLiU"/>
                <w:lang w:val="en-US"/>
              </w:rPr>
              <w:t>噩</w:t>
            </w:r>
            <w:proofErr w:type="gramEnd"/>
            <w:r w:rsidRPr="00F632F4">
              <w:rPr>
                <w:rFonts w:eastAsia="Microsoft JhengHei" w:cs="MingLiU"/>
                <w:lang w:val="en-US"/>
              </w:rPr>
              <w:t>。</w:t>
            </w:r>
          </w:p>
          <w:p w:rsidR="00F632F4" w:rsidRPr="00F632F4" w:rsidRDefault="00F632F4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 xml:space="preserve">YEH 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Ka-lun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graduated from the School of Journalism and Communication,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The Chinese University of Hong Kong.</w:t>
            </w:r>
          </w:p>
        </w:tc>
      </w:tr>
      <w:tr w:rsidR="00906CCB" w:rsidRPr="00F632F4" w:rsidTr="00B24471">
        <w:tc>
          <w:tcPr>
            <w:tcW w:w="1511" w:type="dxa"/>
          </w:tcPr>
          <w:p w:rsidR="00E86112" w:rsidRPr="00F632F4" w:rsidRDefault="00E86112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19</w:t>
            </w:r>
          </w:p>
          <w:p w:rsidR="00906CCB" w:rsidRPr="00F632F4" w:rsidRDefault="00906CCB">
            <w:pPr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noProof/>
              </w:rPr>
              <w:drawing>
                <wp:inline distT="0" distB="0" distL="0" distR="0" wp14:anchorId="7BE54AAB" wp14:editId="266E6F25">
                  <wp:extent cx="742950" cy="742950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112" w:rsidRPr="00F632F4" w:rsidRDefault="00E86112">
            <w:pPr>
              <w:rPr>
                <w:rFonts w:eastAsia="Microsoft JhengHei" w:cs="MingLiU"/>
                <w:lang w:val="en-US"/>
              </w:rPr>
            </w:pPr>
          </w:p>
        </w:tc>
        <w:tc>
          <w:tcPr>
            <w:tcW w:w="1716" w:type="dxa"/>
          </w:tcPr>
          <w:p w:rsidR="00906CC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《白沙堆》</w:t>
            </w:r>
          </w:p>
          <w:p w:rsidR="0075787B" w:rsidRPr="00F632F4" w:rsidRDefault="0075787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The Bridge</w:t>
            </w:r>
          </w:p>
        </w:tc>
        <w:tc>
          <w:tcPr>
            <w:tcW w:w="2551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楊兩全，畢業於香港中文大學新聞與傳播學院；現為影</w:t>
            </w:r>
          </w:p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像及文字工作者，曾獲香港青年文學獎，及入圍鮮浪潮</w:t>
            </w:r>
          </w:p>
          <w:p w:rsidR="00906CCB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國際短片節和金甘蔗影展。</w:t>
            </w:r>
          </w:p>
          <w:p w:rsidR="00F632F4" w:rsidRPr="00F632F4" w:rsidRDefault="00F632F4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</w:p>
        </w:tc>
        <w:tc>
          <w:tcPr>
            <w:tcW w:w="3969" w:type="dxa"/>
          </w:tcPr>
          <w:p w:rsidR="00906CCB" w:rsidRPr="00F632F4" w:rsidRDefault="00906CCB" w:rsidP="00B84E2D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YEUNG Leung-</w:t>
            </w:r>
            <w:proofErr w:type="spellStart"/>
            <w:r w:rsidRPr="00F632F4">
              <w:rPr>
                <w:rFonts w:eastAsia="Microsoft JhengHei" w:cs="MingLiU"/>
                <w:lang w:val="en-US"/>
              </w:rPr>
              <w:t>chuen</w:t>
            </w:r>
            <w:proofErr w:type="spellEnd"/>
            <w:r w:rsidRPr="00F632F4">
              <w:rPr>
                <w:rFonts w:eastAsia="Microsoft JhengHei" w:cs="MingLiU"/>
                <w:lang w:val="en-US"/>
              </w:rPr>
              <w:t xml:space="preserve"> graduated from the School of Journalism and</w:t>
            </w:r>
          </w:p>
          <w:p w:rsidR="00906CCB" w:rsidRPr="00F632F4" w:rsidRDefault="00906CCB" w:rsidP="0075787B">
            <w:pPr>
              <w:autoSpaceDE w:val="0"/>
              <w:autoSpaceDN w:val="0"/>
              <w:adjustRightInd w:val="0"/>
              <w:rPr>
                <w:rFonts w:eastAsia="Microsoft JhengHei" w:cs="MingLiU"/>
                <w:lang w:val="en-US"/>
              </w:rPr>
            </w:pPr>
            <w:r w:rsidRPr="00F632F4">
              <w:rPr>
                <w:rFonts w:eastAsia="Microsoft JhengHei" w:cs="MingLiU"/>
                <w:lang w:val="en-US"/>
              </w:rPr>
              <w:t>Communication, The Chinese University of Hong Kong. He is a winner of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the Hong Kong Youth Literary Award and has competed in the Fresh Wave</w:t>
            </w:r>
            <w:r w:rsidR="0075787B" w:rsidRPr="00F632F4">
              <w:rPr>
                <w:rFonts w:eastAsia="Microsoft JhengHei" w:cs="MingLiU"/>
                <w:lang w:val="en-US"/>
              </w:rPr>
              <w:t xml:space="preserve"> </w:t>
            </w:r>
            <w:r w:rsidRPr="00F632F4">
              <w:rPr>
                <w:rFonts w:eastAsia="Microsoft JhengHei" w:cs="MingLiU"/>
                <w:lang w:val="en-US"/>
              </w:rPr>
              <w:t>International Short Film Festival and Golden Sugarcane Film Festival.</w:t>
            </w:r>
          </w:p>
        </w:tc>
      </w:tr>
    </w:tbl>
    <w:p w:rsidR="00B84E2D" w:rsidRPr="00F632F4" w:rsidRDefault="00B84E2D">
      <w:pPr>
        <w:rPr>
          <w:rFonts w:eastAsia="Microsoft JhengHei" w:cs="MingLiU"/>
          <w:lang w:val="en-US"/>
        </w:rPr>
      </w:pPr>
    </w:p>
    <w:sectPr w:rsidR="00B84E2D" w:rsidRPr="00F632F4" w:rsidSect="00ED5E55">
      <w:headerReference w:type="default" r:id="rId27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A9" w:rsidRDefault="00D469A9" w:rsidP="002D7F36">
      <w:pPr>
        <w:spacing w:after="0" w:line="240" w:lineRule="auto"/>
      </w:pPr>
      <w:r>
        <w:separator/>
      </w:r>
    </w:p>
  </w:endnote>
  <w:endnote w:type="continuationSeparator" w:id="0">
    <w:p w:rsidR="00D469A9" w:rsidRDefault="00D469A9" w:rsidP="002D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A9" w:rsidRDefault="00D469A9" w:rsidP="002D7F36">
      <w:pPr>
        <w:spacing w:after="0" w:line="240" w:lineRule="auto"/>
      </w:pPr>
      <w:r>
        <w:separator/>
      </w:r>
    </w:p>
  </w:footnote>
  <w:footnote w:type="continuationSeparator" w:id="0">
    <w:p w:rsidR="00D469A9" w:rsidRDefault="00D469A9" w:rsidP="002D7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9A9" w:rsidRDefault="00D469A9">
    <w:pPr>
      <w:pStyle w:val="a8"/>
      <w:rPr>
        <w:rFonts w:ascii="Microsoft JhengHei" w:eastAsia="Microsoft JhengHei" w:hAnsi="Microsoft JhengHei"/>
        <w:sz w:val="20"/>
        <w:szCs w:val="20"/>
      </w:rPr>
    </w:pPr>
    <w:proofErr w:type="gramStart"/>
    <w:r w:rsidRPr="00ED5E55">
      <w:rPr>
        <w:rFonts w:ascii="Microsoft JhengHei" w:eastAsia="Microsoft JhengHei" w:hAnsi="Microsoft JhengHei"/>
        <w:sz w:val="20"/>
        <w:szCs w:val="20"/>
      </w:rPr>
      <w:t>第十二屆鮮浪潮</w:t>
    </w:r>
    <w:proofErr w:type="gramEnd"/>
    <w:r w:rsidRPr="00ED5E55">
      <w:rPr>
        <w:rFonts w:ascii="Microsoft JhengHei" w:eastAsia="Microsoft JhengHei" w:hAnsi="Microsoft JhengHei"/>
        <w:sz w:val="20"/>
        <w:szCs w:val="20"/>
      </w:rPr>
      <w:t>國際短片節 12th Fresh Wave International Short Film Festival</w:t>
    </w:r>
  </w:p>
  <w:p w:rsidR="00ED5E55" w:rsidRPr="00E92048" w:rsidRDefault="00ED5E55" w:rsidP="00ED5E55">
    <w:pPr>
      <w:rPr>
        <w:rFonts w:ascii="Microsoft JhengHei" w:eastAsia="Microsoft JhengHei" w:hAnsi="Microsoft JhengHei" w:cs="MingLiU"/>
        <w:sz w:val="20"/>
        <w:szCs w:val="20"/>
        <w:lang w:val="en-US"/>
      </w:rPr>
    </w:pPr>
    <w:r w:rsidRPr="00E92048">
      <w:rPr>
        <w:rFonts w:ascii="Microsoft JhengHei" w:eastAsia="Microsoft JhengHei" w:hAnsi="Microsoft JhengHei" w:cs="MingLiU" w:hint="eastAsia"/>
        <w:sz w:val="20"/>
        <w:szCs w:val="20"/>
        <w:lang w:val="en-US"/>
      </w:rPr>
      <w:t>本地導演簡歷 Biographies of Local Director</w:t>
    </w:r>
    <w:r w:rsidR="00E92048" w:rsidRPr="00E92048">
      <w:rPr>
        <w:rFonts w:ascii="Microsoft JhengHei" w:eastAsia="Microsoft JhengHei" w:hAnsi="Microsoft JhengHei" w:cs="MingLiU" w:hint="eastAsia"/>
        <w:sz w:val="20"/>
        <w:szCs w:val="20"/>
        <w:lang w:val="en-U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2"/>
    <w:rsid w:val="001C6609"/>
    <w:rsid w:val="002D7F36"/>
    <w:rsid w:val="00307329"/>
    <w:rsid w:val="00411AEC"/>
    <w:rsid w:val="0075787B"/>
    <w:rsid w:val="007B2130"/>
    <w:rsid w:val="008E45C7"/>
    <w:rsid w:val="00906CCB"/>
    <w:rsid w:val="00940DE2"/>
    <w:rsid w:val="00A46FDF"/>
    <w:rsid w:val="00B24471"/>
    <w:rsid w:val="00B809C2"/>
    <w:rsid w:val="00B84E2D"/>
    <w:rsid w:val="00BC1E4A"/>
    <w:rsid w:val="00C74EB0"/>
    <w:rsid w:val="00D469A9"/>
    <w:rsid w:val="00E86112"/>
    <w:rsid w:val="00E92048"/>
    <w:rsid w:val="00ED5E55"/>
    <w:rsid w:val="00F632F4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40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character" w:customStyle="1" w:styleId="a5">
    <w:name w:val="註腳文字 字元"/>
    <w:basedOn w:val="a0"/>
    <w:link w:val="a4"/>
    <w:uiPriority w:val="99"/>
    <w:semiHidden/>
    <w:rsid w:val="00940DE2"/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F36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7F36"/>
    <w:rPr>
      <w:rFonts w:ascii="PMingLiU" w:eastAsia="PMingLiU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D7F36"/>
  </w:style>
  <w:style w:type="paragraph" w:styleId="aa">
    <w:name w:val="footer"/>
    <w:basedOn w:val="a"/>
    <w:link w:val="ab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2D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40D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character" w:customStyle="1" w:styleId="a5">
    <w:name w:val="註腳文字 字元"/>
    <w:basedOn w:val="a0"/>
    <w:link w:val="a4"/>
    <w:uiPriority w:val="99"/>
    <w:semiHidden/>
    <w:rsid w:val="00940DE2"/>
    <w:rPr>
      <w:rFonts w:ascii="Times New Roman" w:hAnsi="Times New Roman" w:cs="Times New Roman"/>
      <w:sz w:val="20"/>
      <w:szCs w:val="20"/>
      <w:bdr w:val="nil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D7F36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D7F36"/>
    <w:rPr>
      <w:rFonts w:ascii="PMingLiU" w:eastAsia="PMingLiU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頁首 字元"/>
    <w:basedOn w:val="a0"/>
    <w:link w:val="a8"/>
    <w:uiPriority w:val="99"/>
    <w:rsid w:val="002D7F36"/>
  </w:style>
  <w:style w:type="paragraph" w:styleId="aa">
    <w:name w:val="footer"/>
    <w:basedOn w:val="a"/>
    <w:link w:val="ab"/>
    <w:uiPriority w:val="99"/>
    <w:unhideWhenUsed/>
    <w:rsid w:val="002D7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頁尾 字元"/>
    <w:basedOn w:val="a0"/>
    <w:link w:val="aa"/>
    <w:uiPriority w:val="99"/>
    <w:rsid w:val="002D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984</Words>
  <Characters>5609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Hailey Tsang</dc:creator>
  <cp:lastModifiedBy>Hailey Tsang</cp:lastModifiedBy>
  <cp:revision>10</cp:revision>
  <dcterms:created xsi:type="dcterms:W3CDTF">2018-04-18T05:37:00Z</dcterms:created>
  <dcterms:modified xsi:type="dcterms:W3CDTF">2018-04-19T10:16:00Z</dcterms:modified>
</cp:coreProperties>
</file>